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359"/>
        <w:gridCol w:w="2683"/>
      </w:tblGrid>
      <w:tr w:rsidR="00AE3CF2" w:rsidTr="00493876">
        <w:tc>
          <w:tcPr>
            <w:tcW w:w="3020" w:type="dxa"/>
          </w:tcPr>
          <w:p w:rsidR="00493876" w:rsidRDefault="00AE3CF2" w:rsidP="00AE3CF2">
            <w:pPr>
              <w:jc w:val="center"/>
              <w:rPr>
                <w:b/>
                <w:sz w:val="28"/>
                <w:szCs w:val="28"/>
              </w:rPr>
            </w:pPr>
            <w:r w:rsidRPr="00AE3CF2">
              <w:rPr>
                <w:b/>
                <w:sz w:val="28"/>
                <w:szCs w:val="28"/>
              </w:rPr>
              <w:t xml:space="preserve">Markgräfler </w:t>
            </w:r>
          </w:p>
          <w:p w:rsidR="00AE3CF2" w:rsidRPr="00AE3CF2" w:rsidRDefault="00AE3CF2" w:rsidP="00AE3CF2">
            <w:pPr>
              <w:jc w:val="center"/>
              <w:rPr>
                <w:b/>
                <w:sz w:val="28"/>
                <w:szCs w:val="28"/>
              </w:rPr>
            </w:pPr>
            <w:r w:rsidRPr="00AE3CF2">
              <w:rPr>
                <w:b/>
                <w:sz w:val="28"/>
                <w:szCs w:val="28"/>
              </w:rPr>
              <w:t>Weinfest</w:t>
            </w:r>
          </w:p>
          <w:p w:rsidR="00AE3CF2" w:rsidRDefault="00AE3CF2" w:rsidP="00AE3CF2">
            <w:pPr>
              <w:jc w:val="center"/>
            </w:pPr>
            <w:r>
              <w:t>Staufen</w:t>
            </w:r>
          </w:p>
          <w:p w:rsidR="0088756E" w:rsidRPr="0088756E" w:rsidRDefault="0088756E" w:rsidP="0088756E">
            <w:pPr>
              <w:jc w:val="center"/>
              <w:rPr>
                <w:i/>
                <w:sz w:val="16"/>
                <w:szCs w:val="16"/>
              </w:rPr>
            </w:pPr>
            <w:r w:rsidRPr="0088756E">
              <w:rPr>
                <w:i/>
                <w:sz w:val="16"/>
                <w:szCs w:val="16"/>
              </w:rPr>
              <w:t>www.markgraefler-wein-ev.de</w:t>
            </w:r>
          </w:p>
        </w:tc>
        <w:tc>
          <w:tcPr>
            <w:tcW w:w="3359" w:type="dxa"/>
          </w:tcPr>
          <w:p w:rsidR="00493876" w:rsidRDefault="00AE3CF2" w:rsidP="00AE3CF2">
            <w:pPr>
              <w:jc w:val="center"/>
              <w:rPr>
                <w:b/>
                <w:sz w:val="28"/>
                <w:szCs w:val="28"/>
              </w:rPr>
            </w:pPr>
            <w:r w:rsidRPr="00AE3CF2">
              <w:rPr>
                <w:b/>
                <w:sz w:val="28"/>
                <w:szCs w:val="28"/>
              </w:rPr>
              <w:t xml:space="preserve">Breisgauer </w:t>
            </w:r>
          </w:p>
          <w:p w:rsidR="00AE3CF2" w:rsidRPr="00AE3CF2" w:rsidRDefault="00AE3CF2" w:rsidP="00AE3CF2">
            <w:pPr>
              <w:jc w:val="center"/>
              <w:rPr>
                <w:b/>
                <w:sz w:val="28"/>
                <w:szCs w:val="28"/>
              </w:rPr>
            </w:pPr>
            <w:r w:rsidRPr="00AE3CF2">
              <w:rPr>
                <w:b/>
                <w:sz w:val="28"/>
                <w:szCs w:val="28"/>
              </w:rPr>
              <w:t>Weinfest</w:t>
            </w:r>
          </w:p>
          <w:p w:rsidR="00AE3CF2" w:rsidRDefault="00AE3CF2" w:rsidP="00AE3CF2">
            <w:pPr>
              <w:jc w:val="center"/>
            </w:pPr>
            <w:r>
              <w:t>Emmendingen</w:t>
            </w:r>
          </w:p>
          <w:p w:rsidR="0088756E" w:rsidRPr="00493876" w:rsidRDefault="0088756E" w:rsidP="00AE3CF2">
            <w:pPr>
              <w:jc w:val="center"/>
              <w:rPr>
                <w:i/>
                <w:sz w:val="16"/>
                <w:szCs w:val="16"/>
              </w:rPr>
            </w:pPr>
            <w:r w:rsidRPr="00493876">
              <w:rPr>
                <w:i/>
                <w:sz w:val="16"/>
                <w:szCs w:val="16"/>
              </w:rPr>
              <w:t>www.weinlandbreisgau.de</w:t>
            </w:r>
          </w:p>
        </w:tc>
        <w:tc>
          <w:tcPr>
            <w:tcW w:w="2683" w:type="dxa"/>
          </w:tcPr>
          <w:p w:rsidR="00493876" w:rsidRDefault="00AE3CF2" w:rsidP="00AE3CF2">
            <w:pPr>
              <w:jc w:val="center"/>
              <w:rPr>
                <w:b/>
                <w:sz w:val="28"/>
                <w:szCs w:val="28"/>
              </w:rPr>
            </w:pPr>
            <w:r>
              <w:rPr>
                <w:b/>
                <w:sz w:val="28"/>
                <w:szCs w:val="28"/>
              </w:rPr>
              <w:t>Bereichsweinfest</w:t>
            </w:r>
          </w:p>
          <w:p w:rsidR="00493876" w:rsidRDefault="00AE3CF2" w:rsidP="00493876">
            <w:pPr>
              <w:jc w:val="center"/>
              <w:rPr>
                <w:b/>
                <w:sz w:val="28"/>
                <w:szCs w:val="28"/>
              </w:rPr>
            </w:pPr>
            <w:proofErr w:type="spellStart"/>
            <w:r w:rsidRPr="00AE3CF2">
              <w:rPr>
                <w:b/>
                <w:sz w:val="28"/>
                <w:szCs w:val="28"/>
              </w:rPr>
              <w:t>Kaiserstuhl+Tuniberg</w:t>
            </w:r>
            <w:proofErr w:type="spellEnd"/>
          </w:p>
          <w:p w:rsidR="00AE3CF2" w:rsidRDefault="00AE3CF2" w:rsidP="00AE3CF2">
            <w:pPr>
              <w:jc w:val="center"/>
            </w:pPr>
            <w:r>
              <w:t>Breisach</w:t>
            </w:r>
          </w:p>
          <w:p w:rsidR="0088756E" w:rsidRPr="0088756E" w:rsidRDefault="0088756E" w:rsidP="00AE3CF2">
            <w:pPr>
              <w:jc w:val="center"/>
              <w:rPr>
                <w:i/>
                <w:sz w:val="16"/>
                <w:szCs w:val="16"/>
              </w:rPr>
            </w:pPr>
            <w:r w:rsidRPr="0088756E">
              <w:rPr>
                <w:i/>
                <w:sz w:val="16"/>
                <w:szCs w:val="16"/>
              </w:rPr>
              <w:t>www.weinfest-breisach.de</w:t>
            </w:r>
          </w:p>
        </w:tc>
      </w:tr>
    </w:tbl>
    <w:p w:rsidR="00AE3CF2" w:rsidRDefault="00AE3CF2"/>
    <w:p w:rsidR="0088756E" w:rsidRDefault="0088756E"/>
    <w:p w:rsidR="0088756E" w:rsidRDefault="0088756E"/>
    <w:p w:rsidR="00AE3CF2" w:rsidRDefault="00AE3CF2" w:rsidP="0088756E">
      <w:pPr>
        <w:jc w:val="center"/>
      </w:pPr>
      <w:r>
        <w:t xml:space="preserve">Pressemitteilung, </w:t>
      </w:r>
      <w:r w:rsidR="00B76064">
        <w:t>0</w:t>
      </w:r>
      <w:r w:rsidR="008F6130">
        <w:t>7</w:t>
      </w:r>
      <w:r>
        <w:t>.</w:t>
      </w:r>
      <w:r w:rsidR="00B76064">
        <w:t>04</w:t>
      </w:r>
      <w:r>
        <w:t>.2021</w:t>
      </w:r>
    </w:p>
    <w:p w:rsidR="00F52551" w:rsidRDefault="00F52551" w:rsidP="0088756E">
      <w:pPr>
        <w:jc w:val="center"/>
      </w:pPr>
      <w:bookmarkStart w:id="0" w:name="_GoBack"/>
      <w:bookmarkEnd w:id="0"/>
    </w:p>
    <w:p w:rsidR="000C78F2" w:rsidRDefault="000C78F2" w:rsidP="00066713">
      <w:pPr>
        <w:jc w:val="center"/>
      </w:pPr>
      <w:r w:rsidRPr="00AE3CF2">
        <w:rPr>
          <w:b/>
          <w:sz w:val="28"/>
          <w:szCs w:val="28"/>
        </w:rPr>
        <w:t>Alles anders</w:t>
      </w:r>
      <w:r w:rsidR="00066713">
        <w:rPr>
          <w:b/>
          <w:sz w:val="28"/>
          <w:szCs w:val="28"/>
        </w:rPr>
        <w:t>:</w:t>
      </w:r>
      <w:r w:rsidR="00066713">
        <w:rPr>
          <w:b/>
          <w:sz w:val="28"/>
          <w:szCs w:val="28"/>
        </w:rPr>
        <w:br/>
      </w:r>
      <w:r w:rsidRPr="00AE3CF2">
        <w:rPr>
          <w:b/>
          <w:sz w:val="28"/>
          <w:szCs w:val="28"/>
        </w:rPr>
        <w:t xml:space="preserve">Bereichsweinfeste </w:t>
      </w:r>
      <w:r w:rsidR="00066713">
        <w:rPr>
          <w:b/>
          <w:sz w:val="28"/>
          <w:szCs w:val="28"/>
        </w:rPr>
        <w:t>sind 2021</w:t>
      </w:r>
      <w:r w:rsidRPr="00AE3CF2">
        <w:rPr>
          <w:b/>
          <w:sz w:val="28"/>
          <w:szCs w:val="28"/>
        </w:rPr>
        <w:t xml:space="preserve"> </w:t>
      </w:r>
      <w:r w:rsidR="00066713">
        <w:rPr>
          <w:b/>
          <w:sz w:val="28"/>
          <w:szCs w:val="28"/>
        </w:rPr>
        <w:t>in gewohnter Form</w:t>
      </w:r>
      <w:r w:rsidR="00066713" w:rsidRPr="00066713">
        <w:rPr>
          <w:b/>
          <w:sz w:val="28"/>
          <w:szCs w:val="28"/>
        </w:rPr>
        <w:t xml:space="preserve"> </w:t>
      </w:r>
      <w:r w:rsidR="00066713">
        <w:rPr>
          <w:b/>
          <w:sz w:val="28"/>
          <w:szCs w:val="28"/>
        </w:rPr>
        <w:t>nicht möglich</w:t>
      </w:r>
    </w:p>
    <w:p w:rsidR="00AE3CF2" w:rsidRPr="0088756E" w:rsidRDefault="000C78F2">
      <w:pPr>
        <w:rPr>
          <w:b/>
          <w:sz w:val="24"/>
          <w:szCs w:val="24"/>
        </w:rPr>
      </w:pPr>
      <w:r w:rsidRPr="0088756E">
        <w:rPr>
          <w:b/>
          <w:sz w:val="24"/>
          <w:szCs w:val="24"/>
        </w:rPr>
        <w:t xml:space="preserve">Das Markgräfler Weinfest in Staufen, das Breisgauer Weinfest in Emmendingen und das Weinfest der Bereiche Kaiserstuhl und Tuniberg in Breisach können erneut nicht </w:t>
      </w:r>
      <w:r w:rsidR="00066713" w:rsidRPr="0088756E">
        <w:rPr>
          <w:b/>
          <w:sz w:val="24"/>
          <w:szCs w:val="24"/>
        </w:rPr>
        <w:t xml:space="preserve">so durchgeführt werden, wie es die Besucher von den vergangenen Jahren kennen. </w:t>
      </w:r>
      <w:r w:rsidRPr="0088756E">
        <w:rPr>
          <w:b/>
          <w:sz w:val="24"/>
          <w:szCs w:val="24"/>
        </w:rPr>
        <w:t xml:space="preserve">Dies erklären die Organisatoren Thomas Senf, </w:t>
      </w:r>
      <w:r w:rsidR="00AE3CF2" w:rsidRPr="0088756E">
        <w:rPr>
          <w:b/>
          <w:sz w:val="24"/>
          <w:szCs w:val="24"/>
        </w:rPr>
        <w:t>Isabella Vetter</w:t>
      </w:r>
      <w:r w:rsidR="00066713" w:rsidRPr="0088756E">
        <w:rPr>
          <w:b/>
          <w:sz w:val="24"/>
          <w:szCs w:val="24"/>
        </w:rPr>
        <w:t xml:space="preserve"> und</w:t>
      </w:r>
      <w:r w:rsidR="00AE3CF2" w:rsidRPr="0088756E">
        <w:rPr>
          <w:b/>
          <w:sz w:val="24"/>
          <w:szCs w:val="24"/>
        </w:rPr>
        <w:t xml:space="preserve"> </w:t>
      </w:r>
      <w:r w:rsidRPr="0088756E">
        <w:rPr>
          <w:b/>
          <w:sz w:val="24"/>
          <w:szCs w:val="24"/>
        </w:rPr>
        <w:t xml:space="preserve">Ulrich </w:t>
      </w:r>
      <w:proofErr w:type="spellStart"/>
      <w:r w:rsidRPr="0088756E">
        <w:rPr>
          <w:b/>
          <w:sz w:val="24"/>
          <w:szCs w:val="24"/>
        </w:rPr>
        <w:t>Hülswitt</w:t>
      </w:r>
      <w:proofErr w:type="spellEnd"/>
      <w:r w:rsidRPr="0088756E">
        <w:rPr>
          <w:b/>
          <w:sz w:val="24"/>
          <w:szCs w:val="24"/>
        </w:rPr>
        <w:t xml:space="preserve"> </w:t>
      </w:r>
      <w:r w:rsidR="00066713" w:rsidRPr="0088756E">
        <w:rPr>
          <w:b/>
          <w:sz w:val="24"/>
          <w:szCs w:val="24"/>
        </w:rPr>
        <w:t>sowie</w:t>
      </w:r>
      <w:r w:rsidRPr="0088756E">
        <w:rPr>
          <w:b/>
          <w:sz w:val="24"/>
          <w:szCs w:val="24"/>
        </w:rPr>
        <w:t xml:space="preserve"> Petra </w:t>
      </w:r>
      <w:proofErr w:type="spellStart"/>
      <w:r w:rsidRPr="0088756E">
        <w:rPr>
          <w:b/>
          <w:sz w:val="24"/>
          <w:szCs w:val="24"/>
        </w:rPr>
        <w:t>Littner</w:t>
      </w:r>
      <w:proofErr w:type="spellEnd"/>
      <w:r w:rsidRPr="0088756E">
        <w:rPr>
          <w:b/>
          <w:sz w:val="24"/>
          <w:szCs w:val="24"/>
        </w:rPr>
        <w:t xml:space="preserve"> in einer gemeinsamen Meldung. </w:t>
      </w:r>
    </w:p>
    <w:p w:rsidR="00664B9C" w:rsidRPr="0088756E" w:rsidRDefault="000C78F2">
      <w:pPr>
        <w:rPr>
          <w:sz w:val="24"/>
          <w:szCs w:val="24"/>
        </w:rPr>
      </w:pPr>
      <w:r w:rsidRPr="0088756E">
        <w:rPr>
          <w:sz w:val="24"/>
          <w:szCs w:val="24"/>
        </w:rPr>
        <w:t xml:space="preserve">Lange habe man zugewartet, wenngleich sich bereits Anfang des Jahres abgezeichnet habe, dass aufgrund der Corona-Pandemie noch lange mit </w:t>
      </w:r>
      <w:r w:rsidR="00AE3CF2" w:rsidRPr="0088756E">
        <w:rPr>
          <w:sz w:val="24"/>
          <w:szCs w:val="24"/>
        </w:rPr>
        <w:t>massiven</w:t>
      </w:r>
      <w:r w:rsidRPr="0088756E">
        <w:rPr>
          <w:sz w:val="24"/>
          <w:szCs w:val="24"/>
        </w:rPr>
        <w:t xml:space="preserve"> Einschränkungen zu rechnen sei. Nun sei man an einem Punkt angekommen, an dem die Entscheidung fallen musste. Schließlich erfordern die drei </w:t>
      </w:r>
      <w:r w:rsidR="00066713" w:rsidRPr="0088756E">
        <w:rPr>
          <w:sz w:val="24"/>
          <w:szCs w:val="24"/>
        </w:rPr>
        <w:t>Großveranstaltungen</w:t>
      </w:r>
      <w:r w:rsidRPr="0088756E">
        <w:rPr>
          <w:sz w:val="24"/>
          <w:szCs w:val="24"/>
        </w:rPr>
        <w:t xml:space="preserve"> mehrere Monate Vorbereitung, mit der man in regulären Jahren bereits im Winter beginne, erklärt Petra Littner, die für </w:t>
      </w:r>
      <w:r w:rsidR="00066713" w:rsidRPr="0088756E">
        <w:rPr>
          <w:sz w:val="24"/>
          <w:szCs w:val="24"/>
        </w:rPr>
        <w:t>das Bereichsweinfest</w:t>
      </w:r>
      <w:r w:rsidRPr="0088756E">
        <w:rPr>
          <w:sz w:val="24"/>
          <w:szCs w:val="24"/>
        </w:rPr>
        <w:t xml:space="preserve"> Ende August in Breisach verantwortlich zeichnet. Das </w:t>
      </w:r>
      <w:proofErr w:type="spellStart"/>
      <w:r w:rsidRPr="0088756E">
        <w:rPr>
          <w:sz w:val="24"/>
          <w:szCs w:val="24"/>
        </w:rPr>
        <w:t>Kaiserstuhl+Tuniberg</w:t>
      </w:r>
      <w:proofErr w:type="spellEnd"/>
      <w:r w:rsidRPr="0088756E">
        <w:rPr>
          <w:sz w:val="24"/>
          <w:szCs w:val="24"/>
        </w:rPr>
        <w:t xml:space="preserve"> Weinfest </w:t>
      </w:r>
      <w:r w:rsidR="00664B9C" w:rsidRPr="0088756E">
        <w:rPr>
          <w:sz w:val="24"/>
          <w:szCs w:val="24"/>
        </w:rPr>
        <w:t xml:space="preserve">zwischen Münsterberg und Rheinufer </w:t>
      </w:r>
      <w:r w:rsidRPr="0088756E">
        <w:rPr>
          <w:sz w:val="24"/>
          <w:szCs w:val="24"/>
        </w:rPr>
        <w:t xml:space="preserve">ist </w:t>
      </w:r>
      <w:r w:rsidR="00493876">
        <w:rPr>
          <w:sz w:val="24"/>
          <w:szCs w:val="24"/>
        </w:rPr>
        <w:t xml:space="preserve">Ende August </w:t>
      </w:r>
      <w:r w:rsidRPr="0088756E">
        <w:rPr>
          <w:sz w:val="24"/>
          <w:szCs w:val="24"/>
        </w:rPr>
        <w:t>mit rund 100.000 Besuchern an vier Tagen das größte Fest der Region</w:t>
      </w:r>
      <w:r w:rsidR="00664B9C" w:rsidRPr="0088756E">
        <w:rPr>
          <w:sz w:val="24"/>
          <w:szCs w:val="24"/>
        </w:rPr>
        <w:t xml:space="preserve">. </w:t>
      </w:r>
      <w:r w:rsidR="004131D6" w:rsidRPr="0088756E">
        <w:rPr>
          <w:sz w:val="24"/>
          <w:szCs w:val="24"/>
        </w:rPr>
        <w:t xml:space="preserve">Diese Menschenmenge ließe sich </w:t>
      </w:r>
      <w:r w:rsidR="00066713" w:rsidRPr="0088756E">
        <w:rPr>
          <w:sz w:val="24"/>
          <w:szCs w:val="24"/>
        </w:rPr>
        <w:t>nach</w:t>
      </w:r>
      <w:r w:rsidR="004131D6" w:rsidRPr="0088756E">
        <w:rPr>
          <w:sz w:val="24"/>
          <w:szCs w:val="24"/>
        </w:rPr>
        <w:t xml:space="preserve"> Corona-</w:t>
      </w:r>
      <w:r w:rsidR="00066713" w:rsidRPr="0088756E">
        <w:rPr>
          <w:sz w:val="24"/>
          <w:szCs w:val="24"/>
        </w:rPr>
        <w:t>Verhaltensregeln</w:t>
      </w:r>
      <w:r w:rsidR="004131D6" w:rsidRPr="0088756E">
        <w:rPr>
          <w:sz w:val="24"/>
          <w:szCs w:val="24"/>
        </w:rPr>
        <w:t xml:space="preserve"> keinesfalls lenken, Absperrungen und Einlasskontrollen </w:t>
      </w:r>
      <w:r w:rsidR="00066713" w:rsidRPr="0088756E">
        <w:rPr>
          <w:sz w:val="24"/>
          <w:szCs w:val="24"/>
        </w:rPr>
        <w:t>seien</w:t>
      </w:r>
      <w:r w:rsidR="004131D6" w:rsidRPr="0088756E">
        <w:rPr>
          <w:sz w:val="24"/>
          <w:szCs w:val="24"/>
        </w:rPr>
        <w:t xml:space="preserve"> </w:t>
      </w:r>
      <w:r w:rsidR="00AE3CF2" w:rsidRPr="0088756E">
        <w:rPr>
          <w:sz w:val="24"/>
          <w:szCs w:val="24"/>
        </w:rPr>
        <w:t>in dem offenen, weitläufigen Gelände</w:t>
      </w:r>
      <w:r w:rsidR="004131D6" w:rsidRPr="0088756E">
        <w:rPr>
          <w:sz w:val="24"/>
          <w:szCs w:val="24"/>
        </w:rPr>
        <w:t xml:space="preserve"> nicht machbar</w:t>
      </w:r>
      <w:r w:rsidR="00066713" w:rsidRPr="0088756E">
        <w:rPr>
          <w:sz w:val="24"/>
          <w:szCs w:val="24"/>
        </w:rPr>
        <w:t xml:space="preserve"> und weitere Maßnahmen zurzeit nicht abzusehen</w:t>
      </w:r>
      <w:r w:rsidR="004131D6" w:rsidRPr="0088756E">
        <w:rPr>
          <w:sz w:val="24"/>
          <w:szCs w:val="24"/>
        </w:rPr>
        <w:t>.</w:t>
      </w:r>
    </w:p>
    <w:p w:rsidR="00E87441" w:rsidRPr="00E87441" w:rsidRDefault="00664B9C" w:rsidP="00E87441">
      <w:pPr>
        <w:rPr>
          <w:sz w:val="24"/>
          <w:szCs w:val="24"/>
        </w:rPr>
      </w:pPr>
      <w:r w:rsidRPr="0088756E">
        <w:rPr>
          <w:sz w:val="24"/>
          <w:szCs w:val="24"/>
        </w:rPr>
        <w:t xml:space="preserve">In Emmendingen zieht das </w:t>
      </w:r>
      <w:r w:rsidR="00AE3CF2" w:rsidRPr="0088756E">
        <w:rPr>
          <w:sz w:val="24"/>
          <w:szCs w:val="24"/>
        </w:rPr>
        <w:t>viertägige W</w:t>
      </w:r>
      <w:r w:rsidRPr="0088756E">
        <w:rPr>
          <w:sz w:val="24"/>
          <w:szCs w:val="24"/>
        </w:rPr>
        <w:t xml:space="preserve">einfest jährlich rund </w:t>
      </w:r>
      <w:r w:rsidR="00E87441" w:rsidRPr="00E87441">
        <w:rPr>
          <w:sz w:val="24"/>
          <w:szCs w:val="24"/>
        </w:rPr>
        <w:t xml:space="preserve">50.000 Gäste </w:t>
      </w:r>
      <w:r w:rsidRPr="0088756E">
        <w:rPr>
          <w:sz w:val="24"/>
          <w:szCs w:val="24"/>
        </w:rPr>
        <w:t xml:space="preserve">an, die Mitte August im Flair der historischen Innenstadt </w:t>
      </w:r>
      <w:r w:rsidR="00AE3CF2" w:rsidRPr="0088756E">
        <w:rPr>
          <w:sz w:val="24"/>
          <w:szCs w:val="24"/>
        </w:rPr>
        <w:t xml:space="preserve">mit  Breisgauer </w:t>
      </w:r>
      <w:r w:rsidRPr="0088756E">
        <w:rPr>
          <w:sz w:val="24"/>
          <w:szCs w:val="24"/>
        </w:rPr>
        <w:t>Weine</w:t>
      </w:r>
      <w:r w:rsidR="00AE3CF2" w:rsidRPr="0088756E">
        <w:rPr>
          <w:sz w:val="24"/>
          <w:szCs w:val="24"/>
        </w:rPr>
        <w:t>n,</w:t>
      </w:r>
      <w:r w:rsidRPr="0088756E">
        <w:rPr>
          <w:sz w:val="24"/>
          <w:szCs w:val="24"/>
        </w:rPr>
        <w:t xml:space="preserve"> </w:t>
      </w:r>
      <w:r w:rsidR="00AE3CF2" w:rsidRPr="0088756E">
        <w:rPr>
          <w:sz w:val="24"/>
          <w:szCs w:val="24"/>
        </w:rPr>
        <w:t>feinen</w:t>
      </w:r>
      <w:r w:rsidRPr="0088756E">
        <w:rPr>
          <w:sz w:val="24"/>
          <w:szCs w:val="24"/>
        </w:rPr>
        <w:t xml:space="preserve"> Speisen</w:t>
      </w:r>
      <w:r w:rsidR="00AE3CF2" w:rsidRPr="0088756E">
        <w:rPr>
          <w:sz w:val="24"/>
          <w:szCs w:val="24"/>
        </w:rPr>
        <w:t xml:space="preserve"> und viel Musik</w:t>
      </w:r>
      <w:r w:rsidRPr="0088756E">
        <w:rPr>
          <w:sz w:val="24"/>
          <w:szCs w:val="24"/>
        </w:rPr>
        <w:t xml:space="preserve"> </w:t>
      </w:r>
      <w:r w:rsidR="00AE3CF2" w:rsidRPr="0088756E">
        <w:rPr>
          <w:sz w:val="24"/>
          <w:szCs w:val="24"/>
        </w:rPr>
        <w:t>ausgelassen feiern</w:t>
      </w:r>
      <w:r w:rsidRPr="0088756E">
        <w:rPr>
          <w:sz w:val="24"/>
          <w:szCs w:val="24"/>
        </w:rPr>
        <w:t>. Geschäftsführerin Isabella Vetter und Weinfest-Organ</w:t>
      </w:r>
      <w:r w:rsidR="00E87441">
        <w:rPr>
          <w:sz w:val="24"/>
          <w:szCs w:val="24"/>
        </w:rPr>
        <w:t xml:space="preserve">isator Ulrich </w:t>
      </w:r>
      <w:proofErr w:type="spellStart"/>
      <w:r w:rsidR="00E87441">
        <w:rPr>
          <w:sz w:val="24"/>
          <w:szCs w:val="24"/>
        </w:rPr>
        <w:t>Hülswitt</w:t>
      </w:r>
      <w:proofErr w:type="spellEnd"/>
      <w:r w:rsidR="00E87441">
        <w:rPr>
          <w:sz w:val="24"/>
          <w:szCs w:val="24"/>
        </w:rPr>
        <w:t xml:space="preserve"> bedauern, </w:t>
      </w:r>
      <w:r w:rsidR="00E87441" w:rsidRPr="00E87441">
        <w:rPr>
          <w:sz w:val="24"/>
          <w:szCs w:val="24"/>
        </w:rPr>
        <w:t xml:space="preserve">dass das zweite Jahr in Folge das Breisgauer Weinfest nicht stattfinden kann. „Die Gesundheit und Sicherheit unserer Gäste steht für uns an erster Stelle. Sobald der Alkoholausschank auf öffentlichen Plätzen wieder erlaubt ist, werden wir mit Hilfe von Reservierungssystemen und einem gut ausgearbeiteten Hygienekonzept unseren Gästen unvergessliche Weinmomente zaubern können. Und darauf hoffen und freuen wir uns.“ Auch in Absprache mit der Stadt Emmendingen werden Alternativen besprochen und ausgearbeitet, </w:t>
      </w:r>
      <w:r w:rsidR="00B87F83">
        <w:rPr>
          <w:sz w:val="24"/>
          <w:szCs w:val="24"/>
        </w:rPr>
        <w:t>damit</w:t>
      </w:r>
      <w:r w:rsidR="00E87441" w:rsidRPr="00E87441">
        <w:rPr>
          <w:sz w:val="24"/>
          <w:szCs w:val="24"/>
        </w:rPr>
        <w:t xml:space="preserve"> ein Weinsommer trotz ausgefallen</w:t>
      </w:r>
      <w:r w:rsidR="00B87F83">
        <w:rPr>
          <w:sz w:val="24"/>
          <w:szCs w:val="24"/>
        </w:rPr>
        <w:t>d</w:t>
      </w:r>
      <w:r w:rsidR="00E87441" w:rsidRPr="00E87441">
        <w:rPr>
          <w:sz w:val="24"/>
          <w:szCs w:val="24"/>
        </w:rPr>
        <w:t>em Weinfest in Emmendingen gelebt werden kann.</w:t>
      </w:r>
    </w:p>
    <w:p w:rsidR="00AE3CF2" w:rsidRPr="0088756E" w:rsidRDefault="00AE3CF2">
      <w:pPr>
        <w:rPr>
          <w:sz w:val="24"/>
          <w:szCs w:val="24"/>
        </w:rPr>
      </w:pPr>
    </w:p>
    <w:p w:rsidR="00394C28" w:rsidRPr="0088756E" w:rsidRDefault="00664B9C">
      <w:pPr>
        <w:rPr>
          <w:sz w:val="24"/>
          <w:szCs w:val="24"/>
        </w:rPr>
      </w:pPr>
      <w:r w:rsidRPr="0088756E">
        <w:rPr>
          <w:sz w:val="24"/>
          <w:szCs w:val="24"/>
        </w:rPr>
        <w:lastRenderedPageBreak/>
        <w:t xml:space="preserve">Die Weinerzeuger des Markgräflerlands präsentieren traditionell Anfang August </w:t>
      </w:r>
      <w:r w:rsidR="00AE3CF2" w:rsidRPr="0088756E">
        <w:rPr>
          <w:sz w:val="24"/>
          <w:szCs w:val="24"/>
        </w:rPr>
        <w:t xml:space="preserve">Köstlichkeiten aus Küchen und Kellern </w:t>
      </w:r>
      <w:r w:rsidRPr="0088756E">
        <w:rPr>
          <w:sz w:val="24"/>
          <w:szCs w:val="24"/>
        </w:rPr>
        <w:t xml:space="preserve">mit einem abwechslungsreichen Rahmenprogramm rund um den idyllischen </w:t>
      </w:r>
      <w:proofErr w:type="spellStart"/>
      <w:r w:rsidRPr="0088756E">
        <w:rPr>
          <w:sz w:val="24"/>
          <w:szCs w:val="24"/>
        </w:rPr>
        <w:t>Schladererplatz</w:t>
      </w:r>
      <w:proofErr w:type="spellEnd"/>
      <w:r w:rsidRPr="0088756E">
        <w:rPr>
          <w:sz w:val="24"/>
          <w:szCs w:val="24"/>
        </w:rPr>
        <w:t xml:space="preserve">. Thomas Senf hatte optimistisch mit den Planungen begonnen. „Es ist </w:t>
      </w:r>
      <w:r w:rsidR="004131D6" w:rsidRPr="0088756E">
        <w:rPr>
          <w:sz w:val="24"/>
          <w:szCs w:val="24"/>
        </w:rPr>
        <w:t xml:space="preserve">aber </w:t>
      </w:r>
      <w:r w:rsidRPr="0088756E">
        <w:rPr>
          <w:sz w:val="24"/>
          <w:szCs w:val="24"/>
        </w:rPr>
        <w:t xml:space="preserve">schlichtweg nicht möglich, </w:t>
      </w:r>
      <w:r w:rsidR="004131D6" w:rsidRPr="0088756E">
        <w:rPr>
          <w:sz w:val="24"/>
          <w:szCs w:val="24"/>
        </w:rPr>
        <w:t>das Weinfest wie gehabt zu veranstalten“, betont er. Die Pandemie-Entwicklung sei ebenso unkalkulierbar wie zu erwartende Auflagen zum Infektionsschutz</w:t>
      </w:r>
      <w:r w:rsidR="00394C28" w:rsidRPr="0088756E">
        <w:rPr>
          <w:sz w:val="24"/>
          <w:szCs w:val="24"/>
        </w:rPr>
        <w:t xml:space="preserve">. </w:t>
      </w:r>
      <w:r w:rsidR="00066713" w:rsidRPr="0088756E">
        <w:rPr>
          <w:sz w:val="24"/>
          <w:szCs w:val="24"/>
        </w:rPr>
        <w:t>In der Geschäftsstelle arbeite man</w:t>
      </w:r>
      <w:r w:rsidR="0088756E" w:rsidRPr="0088756E">
        <w:rPr>
          <w:sz w:val="24"/>
          <w:szCs w:val="24"/>
        </w:rPr>
        <w:t xml:space="preserve"> -</w:t>
      </w:r>
      <w:r w:rsidR="00066713" w:rsidRPr="0088756E">
        <w:rPr>
          <w:sz w:val="24"/>
          <w:szCs w:val="24"/>
        </w:rPr>
        <w:t xml:space="preserve"> in Absprache mit den Partnern, </w:t>
      </w:r>
      <w:r w:rsidR="0088756E" w:rsidRPr="0088756E">
        <w:rPr>
          <w:sz w:val="24"/>
          <w:szCs w:val="24"/>
        </w:rPr>
        <w:t xml:space="preserve">darunter die Stadt - </w:t>
      </w:r>
      <w:r w:rsidR="00066713" w:rsidRPr="0088756E">
        <w:rPr>
          <w:sz w:val="24"/>
          <w:szCs w:val="24"/>
        </w:rPr>
        <w:t>an möglichen Alternativen zum regulären Weinfest in Staufen</w:t>
      </w:r>
      <w:r w:rsidR="0088756E" w:rsidRPr="0088756E">
        <w:rPr>
          <w:sz w:val="24"/>
          <w:szCs w:val="24"/>
        </w:rPr>
        <w:t xml:space="preserve">. Verträge würden zwar abgeschlossen, aber derart gestaltet, dass der Ausstieg jederzeit möglich wäre. „Falls </w:t>
      </w:r>
      <w:r w:rsidR="00493876">
        <w:rPr>
          <w:sz w:val="24"/>
          <w:szCs w:val="24"/>
        </w:rPr>
        <w:t>unter ak</w:t>
      </w:r>
      <w:r w:rsidR="0088756E" w:rsidRPr="0088756E">
        <w:rPr>
          <w:sz w:val="24"/>
          <w:szCs w:val="24"/>
        </w:rPr>
        <w:t>zeptablen Auflagen irgendeine Veranstaltung möglich wäre, wollen wir nicht unvorbereitet sein“, so Thomas Senf. Allerdings gebe es noch viele offene Fragen von der unkalkulierbaren Pandemieentwicklung bis hin zur Wirtschaftlichkeit.</w:t>
      </w:r>
    </w:p>
    <w:p w:rsidR="004877CC" w:rsidRPr="0088756E" w:rsidRDefault="004877CC" w:rsidP="00066713">
      <w:pPr>
        <w:tabs>
          <w:tab w:val="left" w:pos="2347"/>
        </w:tabs>
        <w:rPr>
          <w:sz w:val="24"/>
          <w:szCs w:val="24"/>
        </w:rPr>
      </w:pPr>
    </w:p>
    <w:p w:rsidR="00197429" w:rsidRDefault="00AE3CF2">
      <w:pPr>
        <w:rPr>
          <w:sz w:val="24"/>
          <w:szCs w:val="24"/>
        </w:rPr>
      </w:pPr>
      <w:r w:rsidRPr="0088756E">
        <w:rPr>
          <w:sz w:val="24"/>
          <w:szCs w:val="24"/>
        </w:rPr>
        <w:t>„Wir haben die Entwicklung aufmerksam beobachtet</w:t>
      </w:r>
      <w:r w:rsidR="00493876">
        <w:rPr>
          <w:sz w:val="24"/>
          <w:szCs w:val="24"/>
        </w:rPr>
        <w:t>, uns mit Beteiligten</w:t>
      </w:r>
      <w:r w:rsidRPr="0088756E">
        <w:rPr>
          <w:sz w:val="24"/>
          <w:szCs w:val="24"/>
        </w:rPr>
        <w:t xml:space="preserve"> </w:t>
      </w:r>
      <w:r w:rsidR="00493876">
        <w:rPr>
          <w:sz w:val="24"/>
          <w:szCs w:val="24"/>
        </w:rPr>
        <w:t xml:space="preserve">ausgetauscht </w:t>
      </w:r>
      <w:r w:rsidRPr="0088756E">
        <w:rPr>
          <w:sz w:val="24"/>
          <w:szCs w:val="24"/>
        </w:rPr>
        <w:t xml:space="preserve">und </w:t>
      </w:r>
      <w:r w:rsidR="00394C28" w:rsidRPr="0088756E">
        <w:rPr>
          <w:sz w:val="24"/>
          <w:szCs w:val="24"/>
        </w:rPr>
        <w:t xml:space="preserve">intensiv überlegt, ob und wie unsere beliebten Weinfeste durchführbar wären“, erklären die Verantwortlichen. Steigende Inzidenzen, </w:t>
      </w:r>
      <w:r w:rsidR="00363AB0" w:rsidRPr="0088756E">
        <w:rPr>
          <w:sz w:val="24"/>
          <w:szCs w:val="24"/>
        </w:rPr>
        <w:t>Verzögerungen</w:t>
      </w:r>
      <w:r w:rsidR="00394C28" w:rsidRPr="0088756E">
        <w:rPr>
          <w:sz w:val="24"/>
          <w:szCs w:val="24"/>
        </w:rPr>
        <w:t xml:space="preserve"> </w:t>
      </w:r>
      <w:r w:rsidR="00363AB0" w:rsidRPr="0088756E">
        <w:rPr>
          <w:sz w:val="24"/>
          <w:szCs w:val="24"/>
        </w:rPr>
        <w:t>beim</w:t>
      </w:r>
      <w:r w:rsidR="00394C28" w:rsidRPr="0088756E">
        <w:rPr>
          <w:sz w:val="24"/>
          <w:szCs w:val="24"/>
        </w:rPr>
        <w:t xml:space="preserve"> Impf</w:t>
      </w:r>
      <w:r w:rsidR="00363AB0" w:rsidRPr="0088756E">
        <w:rPr>
          <w:sz w:val="24"/>
          <w:szCs w:val="24"/>
        </w:rPr>
        <w:t>en</w:t>
      </w:r>
      <w:r w:rsidR="00394C28" w:rsidRPr="0088756E">
        <w:rPr>
          <w:sz w:val="24"/>
          <w:szCs w:val="24"/>
        </w:rPr>
        <w:t xml:space="preserve"> und stetige Verlängerungen der Corona-bedingten Einschränkungen haben jedoch zur Absage </w:t>
      </w:r>
      <w:r w:rsidR="00197429" w:rsidRPr="0088756E">
        <w:rPr>
          <w:sz w:val="24"/>
          <w:szCs w:val="24"/>
        </w:rPr>
        <w:t>der</w:t>
      </w:r>
      <w:r w:rsidR="00394C28" w:rsidRPr="0088756E">
        <w:rPr>
          <w:sz w:val="24"/>
          <w:szCs w:val="24"/>
        </w:rPr>
        <w:t xml:space="preserve"> drei Weinfeste </w:t>
      </w:r>
      <w:r w:rsidR="00197429" w:rsidRPr="0088756E">
        <w:rPr>
          <w:sz w:val="24"/>
          <w:szCs w:val="24"/>
        </w:rPr>
        <w:t>im</w:t>
      </w:r>
      <w:r w:rsidR="00394C28" w:rsidRPr="0088756E">
        <w:rPr>
          <w:sz w:val="24"/>
          <w:szCs w:val="24"/>
        </w:rPr>
        <w:t xml:space="preserve"> Jahr 2021 </w:t>
      </w:r>
      <w:r w:rsidR="0088756E" w:rsidRPr="0088756E">
        <w:rPr>
          <w:sz w:val="24"/>
          <w:szCs w:val="24"/>
        </w:rPr>
        <w:t xml:space="preserve">in gewohnter Form </w:t>
      </w:r>
      <w:r w:rsidR="00394C28" w:rsidRPr="0088756E">
        <w:rPr>
          <w:sz w:val="24"/>
          <w:szCs w:val="24"/>
        </w:rPr>
        <w:t xml:space="preserve">geführt. </w:t>
      </w:r>
      <w:r w:rsidR="00197429" w:rsidRPr="0088756E">
        <w:rPr>
          <w:sz w:val="24"/>
          <w:szCs w:val="24"/>
        </w:rPr>
        <w:t>D</w:t>
      </w:r>
      <w:r w:rsidR="00394C28" w:rsidRPr="0088756E">
        <w:rPr>
          <w:sz w:val="24"/>
          <w:szCs w:val="24"/>
        </w:rPr>
        <w:t xml:space="preserve">ie </w:t>
      </w:r>
      <w:r w:rsidR="00197429" w:rsidRPr="0088756E">
        <w:rPr>
          <w:sz w:val="24"/>
          <w:szCs w:val="24"/>
        </w:rPr>
        <w:t>Organisatoren</w:t>
      </w:r>
      <w:r w:rsidR="00394C28" w:rsidRPr="0088756E">
        <w:rPr>
          <w:sz w:val="24"/>
          <w:szCs w:val="24"/>
        </w:rPr>
        <w:t xml:space="preserve"> </w:t>
      </w:r>
      <w:r w:rsidR="00197429" w:rsidRPr="0088756E">
        <w:rPr>
          <w:sz w:val="24"/>
          <w:szCs w:val="24"/>
        </w:rPr>
        <w:t xml:space="preserve">der jeweiligen Bereiche bemühen sich </w:t>
      </w:r>
      <w:r w:rsidR="00493876">
        <w:rPr>
          <w:sz w:val="24"/>
          <w:szCs w:val="24"/>
        </w:rPr>
        <w:t xml:space="preserve">derweil </w:t>
      </w:r>
      <w:r w:rsidR="00197429" w:rsidRPr="0088756E">
        <w:rPr>
          <w:sz w:val="24"/>
          <w:szCs w:val="24"/>
        </w:rPr>
        <w:t>um</w:t>
      </w:r>
      <w:r w:rsidR="00394C28" w:rsidRPr="0088756E">
        <w:rPr>
          <w:sz w:val="24"/>
          <w:szCs w:val="24"/>
        </w:rPr>
        <w:t xml:space="preserve"> Alternativen, die </w:t>
      </w:r>
      <w:r w:rsidR="00197429" w:rsidRPr="0088756E">
        <w:rPr>
          <w:sz w:val="24"/>
          <w:szCs w:val="24"/>
        </w:rPr>
        <w:t xml:space="preserve">unter günstigen Umständen gesellige Zusammenkünfte im kleineren Kreis ermöglichen könnten. Allerdings wird </w:t>
      </w:r>
      <w:r w:rsidR="0088756E" w:rsidRPr="0088756E">
        <w:rPr>
          <w:sz w:val="24"/>
          <w:szCs w:val="24"/>
        </w:rPr>
        <w:t xml:space="preserve">Corona </w:t>
      </w:r>
      <w:r w:rsidR="00197429" w:rsidRPr="0088756E">
        <w:rPr>
          <w:sz w:val="24"/>
          <w:szCs w:val="24"/>
        </w:rPr>
        <w:t xml:space="preserve">auch </w:t>
      </w:r>
      <w:r w:rsidR="00493876">
        <w:rPr>
          <w:sz w:val="24"/>
          <w:szCs w:val="24"/>
        </w:rPr>
        <w:t>hierbei</w:t>
      </w:r>
      <w:r w:rsidR="00197429" w:rsidRPr="0088756E">
        <w:rPr>
          <w:sz w:val="24"/>
          <w:szCs w:val="24"/>
        </w:rPr>
        <w:t xml:space="preserve"> </w:t>
      </w:r>
      <w:r w:rsidR="0088756E" w:rsidRPr="0088756E">
        <w:rPr>
          <w:sz w:val="24"/>
          <w:szCs w:val="24"/>
        </w:rPr>
        <w:t xml:space="preserve">über </w:t>
      </w:r>
      <w:r w:rsidR="00197429" w:rsidRPr="0088756E">
        <w:rPr>
          <w:sz w:val="24"/>
          <w:szCs w:val="24"/>
        </w:rPr>
        <w:t xml:space="preserve">die </w:t>
      </w:r>
      <w:r w:rsidR="00363AB0" w:rsidRPr="0088756E">
        <w:rPr>
          <w:sz w:val="24"/>
          <w:szCs w:val="24"/>
        </w:rPr>
        <w:t>Durchführbar</w:t>
      </w:r>
      <w:r w:rsidR="00197429" w:rsidRPr="0088756E">
        <w:rPr>
          <w:sz w:val="24"/>
          <w:szCs w:val="24"/>
        </w:rPr>
        <w:t>keit bestimmen.</w:t>
      </w:r>
    </w:p>
    <w:p w:rsidR="00493876" w:rsidRPr="00493876" w:rsidRDefault="00690E1F" w:rsidP="00493876">
      <w:pPr>
        <w:jc w:val="right"/>
        <w:rPr>
          <w:sz w:val="20"/>
          <w:szCs w:val="20"/>
        </w:rPr>
      </w:pPr>
      <w:r>
        <w:rPr>
          <w:sz w:val="20"/>
          <w:szCs w:val="20"/>
        </w:rPr>
        <w:t>3716</w:t>
      </w:r>
      <w:r w:rsidR="00493876" w:rsidRPr="00493876">
        <w:rPr>
          <w:sz w:val="20"/>
          <w:szCs w:val="20"/>
        </w:rPr>
        <w:t xml:space="preserve"> Zeichen</w:t>
      </w:r>
    </w:p>
    <w:p w:rsidR="0088756E" w:rsidRDefault="0088756E"/>
    <w:p w:rsidR="00F52551" w:rsidRDefault="00F52551"/>
    <w:p w:rsidR="00F52551" w:rsidRDefault="00F52551"/>
    <w:p w:rsidR="00F52551" w:rsidRDefault="00F52551"/>
    <w:p w:rsidR="00F52551" w:rsidRDefault="00F52551"/>
    <w:p w:rsidR="00F52551" w:rsidRDefault="00F52551"/>
    <w:p w:rsidR="00E87441" w:rsidRPr="00E87441" w:rsidRDefault="0088756E" w:rsidP="00E87441">
      <w:pPr>
        <w:rPr>
          <w:sz w:val="20"/>
          <w:szCs w:val="20"/>
        </w:rPr>
      </w:pPr>
      <w:r w:rsidRPr="00493876">
        <w:rPr>
          <w:b/>
          <w:sz w:val="20"/>
          <w:szCs w:val="20"/>
        </w:rPr>
        <w:t>Breisgauer Weinfest:</w:t>
      </w:r>
      <w:r w:rsidRPr="0088756E">
        <w:rPr>
          <w:sz w:val="20"/>
          <w:szCs w:val="20"/>
        </w:rPr>
        <w:t xml:space="preserve"> </w:t>
      </w:r>
      <w:r w:rsidR="00E87441" w:rsidRPr="0088756E">
        <w:rPr>
          <w:sz w:val="20"/>
          <w:szCs w:val="20"/>
        </w:rPr>
        <w:t xml:space="preserve">Ulrich </w:t>
      </w:r>
      <w:proofErr w:type="spellStart"/>
      <w:r w:rsidR="00E87441" w:rsidRPr="0088756E">
        <w:rPr>
          <w:sz w:val="20"/>
          <w:szCs w:val="20"/>
        </w:rPr>
        <w:t>Hülswitt</w:t>
      </w:r>
      <w:proofErr w:type="spellEnd"/>
      <w:r w:rsidR="00E87441" w:rsidRPr="0088756E">
        <w:rPr>
          <w:sz w:val="20"/>
          <w:szCs w:val="20"/>
        </w:rPr>
        <w:t xml:space="preserve"> (Weinfest-Organisator)</w:t>
      </w:r>
      <w:r w:rsidR="00E87441">
        <w:rPr>
          <w:sz w:val="20"/>
          <w:szCs w:val="20"/>
        </w:rPr>
        <w:br/>
      </w:r>
      <w:r w:rsidR="00E87441" w:rsidRPr="00E87441">
        <w:rPr>
          <w:sz w:val="20"/>
          <w:szCs w:val="20"/>
        </w:rPr>
        <w:t xml:space="preserve">E-Mail: </w:t>
      </w:r>
      <w:hyperlink r:id="rId4" w:history="1">
        <w:r w:rsidR="00E87441" w:rsidRPr="00E87441">
          <w:rPr>
            <w:sz w:val="20"/>
            <w:szCs w:val="20"/>
          </w:rPr>
          <w:t>weinfest@weinlandbreisgau.de</w:t>
        </w:r>
      </w:hyperlink>
    </w:p>
    <w:p w:rsidR="00493876" w:rsidRPr="00E87441" w:rsidRDefault="0088756E" w:rsidP="00493876">
      <w:pPr>
        <w:rPr>
          <w:sz w:val="20"/>
          <w:szCs w:val="20"/>
        </w:rPr>
      </w:pPr>
      <w:r w:rsidRPr="0088756E">
        <w:rPr>
          <w:sz w:val="20"/>
          <w:szCs w:val="20"/>
        </w:rPr>
        <w:t>Isabella Vetter (Geschäftsführerin)</w:t>
      </w:r>
      <w:r w:rsidR="00493876">
        <w:rPr>
          <w:sz w:val="20"/>
          <w:szCs w:val="20"/>
        </w:rPr>
        <w:br/>
      </w:r>
      <w:r w:rsidR="00493876" w:rsidRPr="00E87441">
        <w:rPr>
          <w:sz w:val="20"/>
          <w:szCs w:val="20"/>
        </w:rPr>
        <w:t xml:space="preserve">Tel. </w:t>
      </w:r>
      <w:r w:rsidR="00E87441" w:rsidRPr="00E87441">
        <w:rPr>
          <w:sz w:val="20"/>
          <w:szCs w:val="20"/>
        </w:rPr>
        <w:t xml:space="preserve">07641/4524330, </w:t>
      </w:r>
      <w:r w:rsidR="00493876" w:rsidRPr="00E87441">
        <w:rPr>
          <w:sz w:val="20"/>
          <w:szCs w:val="20"/>
        </w:rPr>
        <w:t xml:space="preserve"> E-Mail: </w:t>
      </w:r>
      <w:hyperlink r:id="rId5" w:history="1">
        <w:r w:rsidR="00E87441" w:rsidRPr="00E87441">
          <w:rPr>
            <w:sz w:val="20"/>
            <w:szCs w:val="20"/>
          </w:rPr>
          <w:t>mail@weinlandbreisgau.de</w:t>
        </w:r>
      </w:hyperlink>
      <w:r w:rsidR="00E87441" w:rsidRPr="00E87441">
        <w:rPr>
          <w:sz w:val="20"/>
          <w:szCs w:val="20"/>
        </w:rPr>
        <w:t xml:space="preserve"> </w:t>
      </w:r>
    </w:p>
    <w:p w:rsidR="00493876" w:rsidRPr="00945523" w:rsidRDefault="0088756E" w:rsidP="00493876">
      <w:pPr>
        <w:rPr>
          <w:sz w:val="20"/>
          <w:szCs w:val="20"/>
        </w:rPr>
      </w:pPr>
      <w:r w:rsidRPr="00493876">
        <w:rPr>
          <w:b/>
          <w:sz w:val="20"/>
          <w:szCs w:val="20"/>
        </w:rPr>
        <w:t>Markgräfler Weinfest:</w:t>
      </w:r>
      <w:r w:rsidRPr="0088756E">
        <w:rPr>
          <w:sz w:val="20"/>
          <w:szCs w:val="20"/>
        </w:rPr>
        <w:t xml:space="preserve"> Thomas Senf (Geschäftsführer)</w:t>
      </w:r>
      <w:r w:rsidR="00493876">
        <w:rPr>
          <w:sz w:val="20"/>
          <w:szCs w:val="20"/>
        </w:rPr>
        <w:br/>
      </w:r>
      <w:r w:rsidR="00493876" w:rsidRPr="00945523">
        <w:rPr>
          <w:sz w:val="20"/>
          <w:szCs w:val="20"/>
        </w:rPr>
        <w:t>E-Mail: ts-verlag@t-online.de</w:t>
      </w:r>
    </w:p>
    <w:p w:rsidR="00E87441" w:rsidRPr="0088756E" w:rsidRDefault="0088756E">
      <w:pPr>
        <w:rPr>
          <w:sz w:val="20"/>
          <w:szCs w:val="20"/>
        </w:rPr>
      </w:pPr>
      <w:proofErr w:type="spellStart"/>
      <w:r w:rsidRPr="00493876">
        <w:rPr>
          <w:b/>
          <w:sz w:val="20"/>
          <w:szCs w:val="20"/>
        </w:rPr>
        <w:t>Kaiserstuhl+Tuniberg</w:t>
      </w:r>
      <w:proofErr w:type="spellEnd"/>
      <w:r w:rsidRPr="00493876">
        <w:rPr>
          <w:b/>
          <w:sz w:val="20"/>
          <w:szCs w:val="20"/>
        </w:rPr>
        <w:t xml:space="preserve"> Weinfest:</w:t>
      </w:r>
      <w:r w:rsidRPr="0088756E">
        <w:rPr>
          <w:sz w:val="20"/>
          <w:szCs w:val="20"/>
        </w:rPr>
        <w:t xml:space="preserve"> Petra </w:t>
      </w:r>
      <w:proofErr w:type="spellStart"/>
      <w:r w:rsidRPr="0088756E">
        <w:rPr>
          <w:sz w:val="20"/>
          <w:szCs w:val="20"/>
        </w:rPr>
        <w:t>Littner</w:t>
      </w:r>
      <w:proofErr w:type="spellEnd"/>
      <w:r w:rsidRPr="0088756E">
        <w:rPr>
          <w:sz w:val="20"/>
          <w:szCs w:val="20"/>
        </w:rPr>
        <w:t xml:space="preserve"> (Geschäftsführerin)</w:t>
      </w:r>
      <w:r w:rsidR="00E87441">
        <w:rPr>
          <w:sz w:val="20"/>
          <w:szCs w:val="20"/>
        </w:rPr>
        <w:br/>
      </w:r>
      <w:r w:rsidR="00493876">
        <w:rPr>
          <w:sz w:val="20"/>
          <w:szCs w:val="20"/>
        </w:rPr>
        <w:t xml:space="preserve">Mobil: 0174/9991038, E-Mail: </w:t>
      </w:r>
      <w:hyperlink r:id="rId6" w:history="1">
        <w:r w:rsidR="00E87441" w:rsidRPr="00B87F83">
          <w:rPr>
            <w:sz w:val="20"/>
            <w:szCs w:val="20"/>
          </w:rPr>
          <w:t>post@weinfest-breisach.de</w:t>
        </w:r>
      </w:hyperlink>
    </w:p>
    <w:sectPr w:rsidR="00E87441" w:rsidRPr="008875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8F2"/>
    <w:rsid w:val="00066713"/>
    <w:rsid w:val="000C78F2"/>
    <w:rsid w:val="00197429"/>
    <w:rsid w:val="003144A4"/>
    <w:rsid w:val="00363AB0"/>
    <w:rsid w:val="00394C28"/>
    <w:rsid w:val="004131D6"/>
    <w:rsid w:val="0044243C"/>
    <w:rsid w:val="00487416"/>
    <w:rsid w:val="004877CC"/>
    <w:rsid w:val="00493876"/>
    <w:rsid w:val="005F0480"/>
    <w:rsid w:val="00664B9C"/>
    <w:rsid w:val="00690E1F"/>
    <w:rsid w:val="0088756E"/>
    <w:rsid w:val="008E35A8"/>
    <w:rsid w:val="008F6130"/>
    <w:rsid w:val="00945523"/>
    <w:rsid w:val="00AE3CF2"/>
    <w:rsid w:val="00B76064"/>
    <w:rsid w:val="00B87F83"/>
    <w:rsid w:val="00E87441"/>
    <w:rsid w:val="00F525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7C343B-1588-42CD-8BC0-B5A0CEF11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E3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63AB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3AB0"/>
    <w:rPr>
      <w:rFonts w:ascii="Segoe UI" w:hAnsi="Segoe UI" w:cs="Segoe UI"/>
      <w:sz w:val="18"/>
      <w:szCs w:val="18"/>
    </w:rPr>
  </w:style>
  <w:style w:type="character" w:styleId="Hyperlink">
    <w:name w:val="Hyperlink"/>
    <w:basedOn w:val="Absatz-Standardschriftart"/>
    <w:uiPriority w:val="99"/>
    <w:unhideWhenUsed/>
    <w:rsid w:val="0049387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889808">
      <w:bodyDiv w:val="1"/>
      <w:marLeft w:val="0"/>
      <w:marRight w:val="0"/>
      <w:marTop w:val="0"/>
      <w:marBottom w:val="0"/>
      <w:divBdr>
        <w:top w:val="none" w:sz="0" w:space="0" w:color="auto"/>
        <w:left w:val="none" w:sz="0" w:space="0" w:color="auto"/>
        <w:bottom w:val="none" w:sz="0" w:space="0" w:color="auto"/>
        <w:right w:val="none" w:sz="0" w:space="0" w:color="auto"/>
      </w:divBdr>
    </w:div>
    <w:div w:id="201884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st@weinfest-breisach.de" TargetMode="External"/><Relationship Id="rId5" Type="http://schemas.openxmlformats.org/officeDocument/2006/relationships/hyperlink" Target="mailto:mail@weinlandbreisgau.de" TargetMode="External"/><Relationship Id="rId4" Type="http://schemas.openxmlformats.org/officeDocument/2006/relationships/hyperlink" Target="mailto:weinfest@weinlandbreisgau.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3950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P.Littner</dc:creator>
  <cp:keywords/>
  <dc:description/>
  <cp:lastModifiedBy>Senn Annette</cp:lastModifiedBy>
  <cp:revision>2</cp:revision>
  <cp:lastPrinted>2021-03-18T19:55:00Z</cp:lastPrinted>
  <dcterms:created xsi:type="dcterms:W3CDTF">2021-04-08T07:26:00Z</dcterms:created>
  <dcterms:modified xsi:type="dcterms:W3CDTF">2021-04-08T07:26:00Z</dcterms:modified>
</cp:coreProperties>
</file>